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3408812026A000081</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340881划拨2026013</w:t>
      </w:r>
      <w:bookmarkEnd w:id="2"/>
    </w:p>
    <w:p>
      <w:pPr>
        <w:jc w:val="center"/>
        <w:rPr>
          <w:rFonts w:eastAsia="仿宋_GB2312"/>
          <w:sz w:val="28"/>
          <w:szCs w:val="28"/>
        </w:rPr>
      </w:pPr>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rPr>
        <w:t>桐城市自然资源和规划局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2026年2月10日</w:t>
      </w:r>
      <w:bookmarkEnd w:id="5"/>
    </w:p>
    <w:p>
      <w:pPr>
        <w:ind w:left="178" w:leftChars="85"/>
        <w:jc w:val="center"/>
        <w:rPr>
          <w:rFonts w:eastAsia="黑体"/>
          <w:sz w:val="32"/>
          <w:szCs w:val="36"/>
        </w:rPr>
      </w:pPr>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桐自然资划拨字〔2026〕2号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8" w:name="BM_F5B3B08596294A3D9F19537C65626C47"/>
      <w:r>
        <w:rPr>
          <w:rFonts w:eastAsia="仿宋_GB2312"/>
          <w:sz w:val="30"/>
          <w:szCs w:val="28"/>
          <w:u w:val="single"/>
        </w:rPr>
        <w:t>桐城市天正控股集团有限公司</w:t>
      </w:r>
      <w:bookmarkEnd w:id="8"/>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41" w:name="_GoBack"/>
      <w:bookmarkStart w:id="9" w:name="BM_AE78B24F75FB47189D6444577FD8102A"/>
      <w:r>
        <w:rPr>
          <w:rFonts w:eastAsia="仿宋_GB2312"/>
          <w:sz w:val="30"/>
          <w:szCs w:val="28"/>
          <w:u w:val="single"/>
        </w:rPr>
        <w:t>望溪东路南侧沟渠地块三</w:t>
      </w:r>
      <w:bookmarkEnd w:id="9"/>
      <w:bookmarkEnd w:id="41"/>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沟渠</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划拨A26-13#</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宗地代码：340881400200GB00261</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经开区望溪东路（铁东一路至东一路段）南侧</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柒仟零陆点柒贰</w:t>
      </w:r>
      <w:bookmarkEnd w:id="13"/>
      <w:r>
        <w:rPr>
          <w:rFonts w:eastAsia="仿宋_GB2312"/>
          <w:sz w:val="30"/>
          <w:szCs w:val="28"/>
        </w:rPr>
        <w:t>平方米（小写</w:t>
      </w:r>
      <w:bookmarkStart w:id="14" w:name="BM_E809D2F7A7C84A45998E006419DCA965"/>
      <w:r>
        <w:rPr>
          <w:rFonts w:eastAsia="仿宋_GB2312"/>
          <w:sz w:val="30"/>
          <w:szCs w:val="28"/>
          <w:u w:val="single"/>
        </w:rPr>
        <w:t>7006.72</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柒仟零陆点柒贰</w:t>
      </w:r>
      <w:bookmarkEnd w:id="15"/>
      <w:r>
        <w:rPr>
          <w:rFonts w:eastAsia="仿宋_GB2312"/>
          <w:sz w:val="30"/>
          <w:szCs w:val="28"/>
        </w:rPr>
        <w:t>平方米（小写</w:t>
      </w:r>
      <w:bookmarkStart w:id="16" w:name="BM_B42CDCD12F824385845FFF46B2EC2730"/>
      <w:r>
        <w:rPr>
          <w:rFonts w:eastAsia="仿宋_GB2312"/>
          <w:sz w:val="30"/>
          <w:szCs w:val="28"/>
          <w:u w:val="single"/>
        </w:rPr>
        <w:t>7006.72</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望溪东路南侧沟渠地块三</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3" w:name="BM_d56cda5096db87e8"/>
      <w:bookmarkEnd w:id="23"/>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4" w:name="BM_F1BE4A5F3B834F2894A00773ACDFB30E"/>
      <w:bookmarkEnd w:id="24"/>
      <w:r>
        <w:rPr>
          <w:rFonts w:hint="eastAsia" w:ascii="Times New Roman" w:hAnsi="Times New Roman" w:eastAsia="仿宋_GB2312"/>
          <w:sz w:val="30"/>
          <w:szCs w:val="32"/>
          <w:u w:val="single"/>
        </w:rPr>
        <w:t xml:space="preserve">  </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5" w:name="BM_3A7188CA4E2242D0BB38713299B0FF61"/>
      <w:bookmarkEnd w:id="25"/>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6" w:name="BM_5e861a04745fd1b0"/>
      <w:bookmarkEnd w:id="26"/>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7" w:name="BM_36FAA506C7494C139E268ACB1ED5BFC0"/>
      <w:bookmarkEnd w:id="27"/>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8" w:name="BM_050A4CACCCB5447C9F57D704B58C1E9A"/>
      <w:bookmarkEnd w:id="28"/>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9" w:name="BM_88B781EF14F84191B6947D67D8A01B71"/>
      <w:bookmarkEnd w:id="29"/>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0" w:name="BM_65D21D35C88447CD8B8E598C52CE2E8C"/>
      <w:bookmarkEnd w:id="30"/>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1" w:name="BM_17488B9CFB1146A6A8217CB08920D07A"/>
      <w:r>
        <w:rPr>
          <w:rFonts w:ascii="Times New Roman" w:hAnsi="Times New Roman" w:eastAsia="仿宋_GB2312"/>
          <w:sz w:val="30"/>
          <w:szCs w:val="32"/>
          <w:u w:val="single"/>
        </w:rPr>
        <w:t>符合国家法律法规及规划设计要求</w:t>
      </w:r>
      <w:bookmarkEnd w:id="31"/>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2" w:name="BM_522991A608FA4265A58D2C2C1797B169"/>
      <w:bookmarkEnd w:id="32"/>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bookmarkStart w:id="33" w:name="BM_50907514cb75a753"/>
      <w:bookmarkEnd w:id="33"/>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4" w:name="BM_2322499D5E484C8483062570BF96267B"/>
      <w:bookmarkEnd w:id="34"/>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5" w:name="BM_0F1F2A3E0E794387A66076DD6DE80D8A"/>
      <w:bookmarkEnd w:id="35"/>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6" w:name="BM_46997DF3B6424A08A9B592BCE95025F8"/>
      <w:bookmarkEnd w:id="36"/>
      <w:r>
        <w:rPr>
          <w:rFonts w:hint="eastAsia" w:ascii="Times New Roman" w:hAnsi="Times New Roman" w:eastAsia="仿宋_GB2312"/>
          <w:sz w:val="30"/>
          <w:szCs w:val="32"/>
        </w:rPr>
        <w:t>平方米以下的</w:t>
      </w:r>
      <w:bookmarkStart w:id="37" w:name="BM_F4D7D0C8E56146A1BE3EFD7C7D49C2B3"/>
      <w:bookmarkEnd w:id="37"/>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8" w:name="BM_5D6F7CE87C234F2A84E076DF8C027CA4"/>
      <w:bookmarkEnd w:id="38"/>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39" w:name="BM_495A1F7E60F1481D845B15D9D63FBFD3"/>
      <w:r>
        <w:rPr>
          <w:rFonts w:eastAsia="仿宋_GB2312"/>
          <w:sz w:val="30"/>
          <w:szCs w:val="28"/>
          <w:u w:val="single"/>
        </w:rPr>
        <w:t>2026年12月10日</w:t>
      </w:r>
      <w:bookmarkEnd w:id="39"/>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0" w:name="BM_a5263ca04dabe504"/>
      <w:r>
        <w:rPr>
          <w:rFonts w:hint="eastAsia" w:eastAsia="仿宋_GB2312"/>
          <w:sz w:val="30"/>
          <w:szCs w:val="28"/>
          <w:u w:val="single"/>
        </w:rPr>
        <w:t>2027年12月10日</w:t>
      </w:r>
      <w:bookmarkEnd w:id="40"/>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 xml:space="preserve">、本决定书自签发之日起生效。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30917"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30918"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3&#10;fJ4X1gAAAAUBAAAPAAAAAAAAAAEAIAAAACIAAABkcnMvZG93bnJldi54bWxQSwECFAAUAAAACACH&#10;TuJA2vAK4CYCAABOBAAADgAAAAAAAAABACAAAAAlAQAAZHJzL2Uyb0RvYy54bWxQSwUGAAAAAAYA&#10;BgBZAQAAvQU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30919"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MWZ&#10;itoAAAAMAQAADwAAAAAAAAABACAAAAAiAAAAZHJzL2Rvd25yZXYueG1sUEsBAhQAFAAAAAgAh07i&#10;QL32hcQgAgAASgQAAA4AAAAAAAAAAQAgAAAAKQEAAGRycy9lMm9Eb2MueG1sUEsFBgAAAAAGAAYA&#10;WQEAALsFA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30920"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QV/stsAAAAKAQAADwAAAAAAAAABACAAAAAiAAAAZHJzL2Rvd25yZXYueG1sUEsBAhQAFAAAAAgA&#10;h07iQEWK0tMiAgAATAQAAA4AAAAAAAAAAQAgAAAAKgEAAGRycy9lMm9Eb2MueG1sUEsFBgAAAAAG&#10;AAYAWQEAAL4FA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30921"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JrD0/YAAAACwEAAA8AAAAAAAAAAQAgAAAAIgAAAGRycy9kb3ducmV2LnhtbFBL&#10;AQIUABQAAAAIAIdO4kAYa0KPLwIAAGUEAAAOAAAAAAAAAAEAIAAAACcBAABkcnMvZTJvRG9jLnht&#10;bFBLBQYAAAAABgAGAFkBAADIBQ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30922"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A3iOzW1QAAAAUBAAAPAAAAAAAA&#10;AAEAIAAAACIAAABkcnMvZG93bnJldi54bWxQSwECFAAUAAAACACHTuJAHeKoDokGAACVVQAADgAA&#10;AAAAAAABACAAAAAkAQAAZHJzL2Uyb0RvYy54bWxQSwUGAAAAAAYABgBZAQAAHwo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30923"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FV&#10;OkjWAAAABQEAAA8AAAAAAAAAAQAgAAAAIgAAAGRycy9kb3ducmV2LnhtbFBLAQIUABQAAAAIAIdO&#10;4kA7vWU5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23493A2E"/>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eb5e2f-59be-412f-bca6-d5e7648c33d4}">
  <ds:schemaRefs/>
</ds:datastoreItem>
</file>

<file path=customXml/itemProps3.xml><?xml version="1.0" encoding="utf-8"?>
<ds:datastoreItem xmlns:ds="http://schemas.openxmlformats.org/officeDocument/2006/customXml" ds:itemID="{27e4f8d7-604b-4b58-baeb-43bf8b67d2ec}">
  <ds:schemaRefs/>
</ds:datastoreItem>
</file>

<file path=customXml/itemProps4.xml><?xml version="1.0" encoding="utf-8"?>
<ds:datastoreItem xmlns:ds="http://schemas.openxmlformats.org/officeDocument/2006/customXml" ds:itemID="{a4077d35-2ac9-4ee1-897a-7f47e3fae88c}">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30</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2008-04-22T01:03:00Z</cp:lastPrinted>
  <dcterms:modified xsi:type="dcterms:W3CDTF">2026-02-26T01:08:59Z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